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6F" w:rsidRPr="008C691D" w:rsidRDefault="00155E09" w:rsidP="004103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Multicellular</w:t>
      </w:r>
      <w:proofErr w:type="spellEnd"/>
      <w:r>
        <w:rPr>
          <w:b/>
          <w:sz w:val="28"/>
          <w:szCs w:val="28"/>
        </w:rPr>
        <w:t xml:space="preserve"> </w:t>
      </w:r>
      <w:r w:rsidR="004103A0" w:rsidRPr="008C691D">
        <w:rPr>
          <w:b/>
          <w:sz w:val="28"/>
          <w:szCs w:val="28"/>
        </w:rPr>
        <w:t>Organisms from the Cambrian Period</w:t>
      </w:r>
    </w:p>
    <w:p w:rsidR="004103A0" w:rsidRDefault="004103A0" w:rsidP="00924D6F">
      <w:pPr>
        <w:rPr>
          <w:b/>
        </w:rPr>
      </w:pPr>
    </w:p>
    <w:p w:rsidR="00924D6F" w:rsidRDefault="00924D6F" w:rsidP="00924D6F">
      <w:r w:rsidRPr="00924D6F">
        <w:rPr>
          <w:b/>
        </w:rPr>
        <w:t>Brachiopods</w:t>
      </w:r>
    </w:p>
    <w:p w:rsidR="00924D6F" w:rsidRDefault="00924D6F" w:rsidP="00924D6F"/>
    <w:p w:rsidR="00924D6F" w:rsidRDefault="00924D6F" w:rsidP="00924D6F">
      <w:pPr>
        <w:tabs>
          <w:tab w:val="left" w:pos="6620"/>
        </w:tabs>
      </w:pPr>
      <w:r>
        <w:rPr>
          <w:noProof/>
        </w:rPr>
        <w:drawing>
          <wp:inline distT="0" distB="0" distL="0" distR="0">
            <wp:extent cx="1567815" cy="16389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983105" cy="16503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6F" w:rsidRDefault="00924D6F" w:rsidP="00924D6F">
      <w:pPr>
        <w:tabs>
          <w:tab w:val="left" w:pos="6620"/>
        </w:tabs>
      </w:pPr>
    </w:p>
    <w:p w:rsidR="00F064E8" w:rsidRDefault="00F064E8" w:rsidP="00924D6F">
      <w:pPr>
        <w:tabs>
          <w:tab w:val="left" w:pos="6620"/>
        </w:tabs>
      </w:pPr>
    </w:p>
    <w:p w:rsidR="00924D6F" w:rsidRPr="00924D6F" w:rsidRDefault="00924D6F" w:rsidP="00924D6F">
      <w:pPr>
        <w:tabs>
          <w:tab w:val="left" w:pos="6620"/>
        </w:tabs>
        <w:rPr>
          <w:b/>
        </w:rPr>
      </w:pPr>
      <w:r>
        <w:rPr>
          <w:b/>
        </w:rPr>
        <w:t>Tri</w:t>
      </w:r>
      <w:r w:rsidRPr="00924D6F">
        <w:rPr>
          <w:b/>
        </w:rPr>
        <w:t>lobites</w:t>
      </w:r>
    </w:p>
    <w:p w:rsidR="00924D6F" w:rsidRDefault="00924D6F" w:rsidP="00924D6F">
      <w:pPr>
        <w:tabs>
          <w:tab w:val="left" w:pos="6620"/>
        </w:tabs>
      </w:pPr>
    </w:p>
    <w:p w:rsidR="00924D6F" w:rsidRDefault="00924D6F" w:rsidP="00924D6F">
      <w:pPr>
        <w:tabs>
          <w:tab w:val="left" w:pos="6620"/>
        </w:tabs>
      </w:pPr>
      <w:r>
        <w:rPr>
          <w:noProof/>
        </w:rPr>
        <w:drawing>
          <wp:inline distT="0" distB="0" distL="0" distR="0">
            <wp:extent cx="1603375" cy="14014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935480" cy="1377315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6F" w:rsidRDefault="00924D6F" w:rsidP="00924D6F">
      <w:pPr>
        <w:tabs>
          <w:tab w:val="left" w:pos="6620"/>
        </w:tabs>
      </w:pPr>
    </w:p>
    <w:p w:rsidR="001D7BA0" w:rsidRDefault="001D7BA0">
      <w:pPr>
        <w:spacing w:after="200" w:line="276" w:lineRule="auto"/>
        <w:rPr>
          <w:b/>
        </w:rPr>
      </w:pPr>
    </w:p>
    <w:p w:rsidR="00924D6F" w:rsidRPr="00924D6F" w:rsidRDefault="00924D6F" w:rsidP="00924D6F">
      <w:pPr>
        <w:tabs>
          <w:tab w:val="left" w:pos="6620"/>
        </w:tabs>
        <w:rPr>
          <w:b/>
        </w:rPr>
      </w:pPr>
      <w:r w:rsidRPr="00924D6F">
        <w:rPr>
          <w:b/>
        </w:rPr>
        <w:t xml:space="preserve">Mollusks </w:t>
      </w:r>
    </w:p>
    <w:p w:rsidR="00924D6F" w:rsidRDefault="00924D6F" w:rsidP="00924D6F">
      <w:pPr>
        <w:tabs>
          <w:tab w:val="left" w:pos="6620"/>
        </w:tabs>
      </w:pPr>
    </w:p>
    <w:p w:rsidR="00924D6F" w:rsidRDefault="001D7BA0" w:rsidP="00924D6F">
      <w:pPr>
        <w:tabs>
          <w:tab w:val="left" w:pos="6620"/>
        </w:tabs>
      </w:pPr>
      <w:r>
        <w:rPr>
          <w:b/>
          <w:noProof/>
          <w:sz w:val="40"/>
          <w:szCs w:val="40"/>
        </w:rPr>
        <w:drawing>
          <wp:inline distT="0" distB="0" distL="0" distR="0">
            <wp:extent cx="4839979" cy="2517568"/>
            <wp:effectExtent l="1905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369" cy="252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6F" w:rsidRDefault="00924D6F" w:rsidP="00924D6F"/>
    <w:p w:rsidR="00924D6F" w:rsidRDefault="00924D6F" w:rsidP="00924D6F"/>
    <w:p w:rsidR="00924D6F" w:rsidRPr="00924D6F" w:rsidRDefault="00924D6F" w:rsidP="00924D6F">
      <w:pPr>
        <w:rPr>
          <w:b/>
        </w:rPr>
      </w:pPr>
      <w:r w:rsidRPr="00924D6F">
        <w:rPr>
          <w:b/>
        </w:rPr>
        <w:lastRenderedPageBreak/>
        <w:t>Echinoderms</w:t>
      </w:r>
    </w:p>
    <w:p w:rsidR="00924D6F" w:rsidRDefault="00924D6F" w:rsidP="00924D6F"/>
    <w:p w:rsidR="008A7A29" w:rsidRPr="00F064E8" w:rsidRDefault="00924D6F" w:rsidP="00F064E8">
      <w:r>
        <w:rPr>
          <w:noProof/>
        </w:rPr>
        <w:drawing>
          <wp:inline distT="0" distB="0" distL="0" distR="0">
            <wp:extent cx="3959184" cy="3124798"/>
            <wp:effectExtent l="19050" t="0" r="3216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03" cy="312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A29" w:rsidRPr="00F064E8" w:rsidSect="00F064E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57" w:rsidRDefault="00F93957" w:rsidP="00924D6F">
      <w:r>
        <w:separator/>
      </w:r>
    </w:p>
  </w:endnote>
  <w:endnote w:type="continuationSeparator" w:id="0">
    <w:p w:rsidR="00F93957" w:rsidRDefault="00F93957" w:rsidP="0092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57" w:rsidRDefault="00F93957" w:rsidP="00924D6F">
      <w:r>
        <w:separator/>
      </w:r>
    </w:p>
  </w:footnote>
  <w:footnote w:type="continuationSeparator" w:id="0">
    <w:p w:rsidR="00F93957" w:rsidRDefault="00F93957" w:rsidP="0092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6F" w:rsidRDefault="00924D6F">
    <w:pPr>
      <w:pStyle w:val="Header"/>
    </w:pPr>
    <w:r>
      <w:t>S-6-</w:t>
    </w:r>
    <w:r w:rsidR="00766968">
      <w:t>3</w:t>
    </w:r>
    <w:r>
      <w:t>-1_Multicellular Organism Pictures</w:t>
    </w:r>
  </w:p>
  <w:p w:rsidR="00924D6F" w:rsidRDefault="00924D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6F"/>
    <w:rsid w:val="00014322"/>
    <w:rsid w:val="00086F96"/>
    <w:rsid w:val="000A0AEB"/>
    <w:rsid w:val="000B4C20"/>
    <w:rsid w:val="000B67D1"/>
    <w:rsid w:val="001329BC"/>
    <w:rsid w:val="00155E09"/>
    <w:rsid w:val="001A0EC8"/>
    <w:rsid w:val="001D7BA0"/>
    <w:rsid w:val="003A6C94"/>
    <w:rsid w:val="00406757"/>
    <w:rsid w:val="004103A0"/>
    <w:rsid w:val="0048449C"/>
    <w:rsid w:val="00523D6A"/>
    <w:rsid w:val="00623345"/>
    <w:rsid w:val="00634D1C"/>
    <w:rsid w:val="006661DF"/>
    <w:rsid w:val="00743345"/>
    <w:rsid w:val="00766968"/>
    <w:rsid w:val="007823CA"/>
    <w:rsid w:val="00784F0A"/>
    <w:rsid w:val="007C1084"/>
    <w:rsid w:val="008173CE"/>
    <w:rsid w:val="008A7A29"/>
    <w:rsid w:val="008C691D"/>
    <w:rsid w:val="00924D6F"/>
    <w:rsid w:val="00A02359"/>
    <w:rsid w:val="00AA4BDC"/>
    <w:rsid w:val="00B82B68"/>
    <w:rsid w:val="00DE198B"/>
    <w:rsid w:val="00E75936"/>
    <w:rsid w:val="00EF13B9"/>
    <w:rsid w:val="00F064E8"/>
    <w:rsid w:val="00F21BE5"/>
    <w:rsid w:val="00F76A68"/>
    <w:rsid w:val="00F9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6F"/>
  </w:style>
  <w:style w:type="paragraph" w:styleId="Footer">
    <w:name w:val="footer"/>
    <w:basedOn w:val="Normal"/>
    <w:link w:val="FooterChar"/>
    <w:uiPriority w:val="99"/>
    <w:semiHidden/>
    <w:unhideWhenUsed/>
    <w:rsid w:val="00924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D6F"/>
  </w:style>
  <w:style w:type="paragraph" w:styleId="BalloonText">
    <w:name w:val="Balloon Text"/>
    <w:basedOn w:val="Normal"/>
    <w:link w:val="BalloonTextChar"/>
    <w:uiPriority w:val="99"/>
    <w:semiHidden/>
    <w:unhideWhenUsed/>
    <w:rsid w:val="00924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6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9</cp:revision>
  <dcterms:created xsi:type="dcterms:W3CDTF">2010-07-30T19:20:00Z</dcterms:created>
  <dcterms:modified xsi:type="dcterms:W3CDTF">2011-01-19T15:38:00Z</dcterms:modified>
</cp:coreProperties>
</file>